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37" w:rsidRDefault="00E85137" w:rsidP="00E85137">
      <w:pPr>
        <w:spacing w:after="0" w:line="240" w:lineRule="auto"/>
        <w:rPr>
          <w:b/>
          <w:bCs/>
          <w:lang w:val="uk-UA"/>
        </w:rPr>
      </w:pPr>
    </w:p>
    <w:p w:rsidR="00E85137" w:rsidRPr="008F7E8E" w:rsidRDefault="00E85137" w:rsidP="00E85137">
      <w:pPr>
        <w:spacing w:after="0" w:line="240" w:lineRule="auto"/>
        <w:jc w:val="center"/>
        <w:rPr>
          <w:b/>
          <w:color w:val="00B050"/>
          <w:sz w:val="24"/>
          <w:szCs w:val="24"/>
          <w:lang w:val="uk-UA"/>
        </w:rPr>
      </w:pPr>
      <w:r w:rsidRPr="008F7E8E">
        <w:rPr>
          <w:b/>
          <w:color w:val="00B050"/>
          <w:sz w:val="24"/>
          <w:szCs w:val="24"/>
          <w:lang w:val="uk-UA"/>
        </w:rPr>
        <w:t xml:space="preserve">Спецкурс  «Основи </w:t>
      </w:r>
      <w:proofErr w:type="spellStart"/>
      <w:r w:rsidRPr="008F7E8E">
        <w:rPr>
          <w:b/>
          <w:color w:val="00B050"/>
          <w:sz w:val="24"/>
          <w:szCs w:val="24"/>
          <w:lang w:val="uk-UA"/>
        </w:rPr>
        <w:t>веб-дизайну</w:t>
      </w:r>
      <w:proofErr w:type="spellEnd"/>
      <w:r w:rsidRPr="008F7E8E">
        <w:rPr>
          <w:b/>
          <w:color w:val="00B050"/>
          <w:sz w:val="24"/>
          <w:szCs w:val="24"/>
          <w:lang w:val="uk-UA"/>
        </w:rPr>
        <w:t>»</w:t>
      </w:r>
    </w:p>
    <w:p w:rsidR="00E85137" w:rsidRPr="008F7E8E" w:rsidRDefault="00E85137" w:rsidP="00E85137">
      <w:pPr>
        <w:spacing w:after="0" w:line="240" w:lineRule="auto"/>
        <w:jc w:val="center"/>
        <w:rPr>
          <w:b/>
          <w:color w:val="00B050"/>
          <w:sz w:val="24"/>
          <w:szCs w:val="24"/>
          <w:lang w:val="uk-UA"/>
        </w:rPr>
      </w:pPr>
      <w:r w:rsidRPr="008F7E8E">
        <w:rPr>
          <w:b/>
          <w:color w:val="00B050"/>
          <w:sz w:val="24"/>
          <w:szCs w:val="24"/>
          <w:lang w:val="uk-UA"/>
        </w:rPr>
        <w:t>Розділ 2. Основи сови HTML</w:t>
      </w:r>
    </w:p>
    <w:p w:rsidR="00E85137" w:rsidRDefault="00E85137" w:rsidP="00E85137">
      <w:pPr>
        <w:spacing w:after="0" w:line="240" w:lineRule="auto"/>
        <w:rPr>
          <w:b/>
          <w:bCs/>
          <w:lang w:val="uk-UA"/>
        </w:rPr>
      </w:pPr>
    </w:p>
    <w:p w:rsidR="00E85137" w:rsidRDefault="00E85137" w:rsidP="00E85137">
      <w:pPr>
        <w:spacing w:after="0" w:line="240" w:lineRule="auto"/>
        <w:rPr>
          <w:lang w:val="uk-UA"/>
        </w:rPr>
      </w:pPr>
      <w:r w:rsidRPr="00E85137">
        <w:rPr>
          <w:b/>
          <w:bCs/>
          <w:lang w:val="uk-UA"/>
        </w:rPr>
        <w:t xml:space="preserve">Приклад </w:t>
      </w:r>
      <w:r w:rsidRPr="00E85137">
        <w:rPr>
          <w:b/>
          <w:bCs/>
        </w:rPr>
        <w:t xml:space="preserve">2.5. </w:t>
      </w:r>
      <w:r w:rsidRPr="00E85137">
        <w:rPr>
          <w:lang w:val="en-US"/>
        </w:rPr>
        <w:t>HTML</w:t>
      </w:r>
      <w:r w:rsidRPr="00E85137">
        <w:t xml:space="preserve">-документ, </w:t>
      </w:r>
      <w:r w:rsidRPr="00E85137">
        <w:rPr>
          <w:lang w:val="uk-UA"/>
        </w:rPr>
        <w:t>який містить таблицю з об'єднаними комірками</w:t>
      </w:r>
      <w:r w:rsidRPr="00E85137">
        <w:t xml:space="preserve"> </w:t>
      </w:r>
    </w:p>
    <w:p w:rsidR="00E85137" w:rsidRPr="00E85137" w:rsidRDefault="00E85137" w:rsidP="00E85137">
      <w:pPr>
        <w:spacing w:after="0" w:line="240" w:lineRule="auto"/>
        <w:rPr>
          <w:lang w:val="uk-UA"/>
        </w:rPr>
      </w:pPr>
    </w:p>
    <w:p w:rsidR="00E85137" w:rsidRPr="00E85137" w:rsidRDefault="00E85137" w:rsidP="00E85137">
      <w:pPr>
        <w:spacing w:after="0" w:line="240" w:lineRule="auto"/>
      </w:pPr>
      <w:r w:rsidRPr="00E85137">
        <w:rPr>
          <w:lang w:val="uk-UA"/>
        </w:rPr>
        <w:t xml:space="preserve">Створимо </w:t>
      </w:r>
      <w:r w:rsidRPr="00E85137">
        <w:rPr>
          <w:lang w:val="en-US"/>
        </w:rPr>
        <w:t>HTML</w:t>
      </w:r>
      <w:r w:rsidRPr="00E85137">
        <w:t xml:space="preserve">-документ, </w:t>
      </w:r>
      <w:r w:rsidRPr="00E85137">
        <w:rPr>
          <w:lang w:val="uk-UA"/>
        </w:rPr>
        <w:t xml:space="preserve">що містить дві таблиці, в яких є об'єднані комірки </w:t>
      </w:r>
      <w:r w:rsidRPr="00E85137">
        <w:t xml:space="preserve">. </w:t>
      </w:r>
    </w:p>
    <w:p w:rsidR="00E85137" w:rsidRDefault="00E85137" w:rsidP="00E85137">
      <w:pPr>
        <w:spacing w:after="0" w:line="240" w:lineRule="auto"/>
        <w:rPr>
          <w:lang w:val="uk-UA"/>
        </w:rPr>
      </w:pPr>
      <w:r w:rsidRPr="00E85137">
        <w:rPr>
          <w:b/>
          <w:bCs/>
          <w:lang w:val="uk-UA"/>
        </w:rPr>
        <w:t xml:space="preserve">Таблиця </w:t>
      </w:r>
      <w:r w:rsidRPr="00E85137">
        <w:rPr>
          <w:b/>
          <w:bCs/>
        </w:rPr>
        <w:t xml:space="preserve">2.3. </w:t>
      </w:r>
      <w:r w:rsidRPr="00E85137">
        <w:rPr>
          <w:lang w:val="uk-UA"/>
        </w:rPr>
        <w:t xml:space="preserve">Таблиця з комірками, об'єднаними по вертикалі     </w:t>
      </w:r>
      <w:r w:rsidRPr="00E85137">
        <w:rPr>
          <w:b/>
          <w:bCs/>
          <w:lang w:val="uk-UA"/>
        </w:rPr>
        <w:t xml:space="preserve">Таблиця </w:t>
      </w:r>
      <w:r w:rsidRPr="00E85137">
        <w:rPr>
          <w:b/>
          <w:bCs/>
        </w:rPr>
        <w:t xml:space="preserve">2.4. </w:t>
      </w:r>
      <w:r w:rsidRPr="00E85137">
        <w:rPr>
          <w:lang w:val="uk-UA"/>
        </w:rPr>
        <w:t xml:space="preserve">Таблиця з комірками, об'єднаними по горизонталі </w:t>
      </w:r>
    </w:p>
    <w:p w:rsidR="008F7E8E" w:rsidRPr="008F7E8E" w:rsidRDefault="008F7E8E" w:rsidP="00E85137">
      <w:pPr>
        <w:spacing w:after="0" w:line="240" w:lineRule="auto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659890" cy="6896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33955" cy="661035"/>
            <wp:effectExtent l="19050" t="0" r="444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9D" w:rsidRDefault="00E85137" w:rsidP="00E85137">
      <w:pPr>
        <w:spacing w:after="0" w:line="240" w:lineRule="auto"/>
        <w:rPr>
          <w:color w:val="00B050"/>
          <w:lang w:val="uk-UA"/>
        </w:rPr>
      </w:pPr>
      <w:r w:rsidRPr="008F7E8E">
        <w:rPr>
          <w:b/>
          <w:bCs/>
          <w:color w:val="00B050"/>
          <w:lang w:val="uk-UA"/>
        </w:rPr>
        <w:t>Код цього документа наведено нижче.</w:t>
      </w:r>
      <w:r w:rsidRPr="008F7E8E">
        <w:rPr>
          <w:color w:val="00B050"/>
          <w:lang w:val="uk-UA"/>
        </w:rPr>
        <w:tab/>
      </w:r>
      <w:r w:rsidRPr="008F7E8E">
        <w:rPr>
          <w:color w:val="00B050"/>
          <w:lang w:val="uk-UA"/>
        </w:rPr>
        <w:tab/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&lt;HTML&gt;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&lt;TITLE&gt;</w:t>
      </w:r>
      <w:r w:rsidRPr="00E85137">
        <w:t>Приклад</w:t>
      </w:r>
      <w:r w:rsidRPr="00E85137">
        <w:rPr>
          <w:lang w:val="en-US"/>
        </w:rPr>
        <w:t xml:space="preserve"> ROWSPAN </w:t>
      </w:r>
      <w:r w:rsidRPr="00E85137">
        <w:t>та</w:t>
      </w:r>
      <w:r w:rsidRPr="00E85137">
        <w:rPr>
          <w:lang w:val="en-US"/>
        </w:rPr>
        <w:t xml:space="preserve"> COLSPAN&lt;/TITLE&gt;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&lt;BODY&gt;</w:t>
      </w:r>
    </w:p>
    <w:p w:rsidR="00E85137" w:rsidRPr="00E85137" w:rsidRDefault="008F7E8E" w:rsidP="00E85137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4582160</wp:posOffset>
            </wp:positionH>
            <wp:positionV relativeFrom="paragraph">
              <wp:posOffset>69215</wp:posOffset>
            </wp:positionV>
            <wp:extent cx="1582420" cy="2574925"/>
            <wp:effectExtent l="19050" t="19050" r="17780" b="1587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574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137" w:rsidRPr="00E85137">
        <w:rPr>
          <w:lang w:val="en-US"/>
        </w:rPr>
        <w:t>&lt;TABLE BORDER="1"&gt;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</w:t>
      </w:r>
      <w:proofErr w:type="gramStart"/>
      <w:r w:rsidRPr="00E85137">
        <w:rPr>
          <w:lang w:val="en-US"/>
        </w:rPr>
        <w:t>caption&gt;</w:t>
      </w:r>
      <w:proofErr w:type="gramEnd"/>
      <w:r w:rsidRPr="00E85137">
        <w:t>Приклад</w:t>
      </w:r>
      <w:r w:rsidRPr="00E85137">
        <w:rPr>
          <w:lang w:val="en-US"/>
        </w:rPr>
        <w:t xml:space="preserve"> ROWSPAN&lt;/caption&gt;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&lt;TR&gt;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&lt;TD ROWSPAN="2"&gt; K</w:t>
      </w:r>
      <w:proofErr w:type="spellStart"/>
      <w:r w:rsidRPr="00E85137">
        <w:t>ласи</w:t>
      </w:r>
      <w:proofErr w:type="spellEnd"/>
      <w:r w:rsidRPr="00E85137">
        <w:rPr>
          <w:lang w:val="en-US"/>
        </w:rPr>
        <w:t xml:space="preserve"> &lt;/TD&gt;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&lt;TD&gt; 10-A &lt;/TD&gt; &lt;/TR&gt; &lt;TR&gt; &lt;TD&gt; 10-B &lt;/TD&gt;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 xml:space="preserve">&lt;/TR&gt; 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&lt;/TABLE&gt;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</w:t>
      </w:r>
      <w:proofErr w:type="spellStart"/>
      <w:proofErr w:type="gramStart"/>
      <w:r w:rsidRPr="00E85137">
        <w:rPr>
          <w:lang w:val="en-US"/>
        </w:rPr>
        <w:t>br</w:t>
      </w:r>
      <w:proofErr w:type="spellEnd"/>
      <w:proofErr w:type="gramEnd"/>
      <w:r w:rsidRPr="00E85137">
        <w:rPr>
          <w:lang w:val="en-US"/>
        </w:rPr>
        <w:t>&gt;&lt;</w:t>
      </w:r>
      <w:proofErr w:type="spellStart"/>
      <w:r w:rsidRPr="00E85137">
        <w:rPr>
          <w:lang w:val="en-US"/>
        </w:rPr>
        <w:t>br</w:t>
      </w:r>
      <w:proofErr w:type="spellEnd"/>
      <w:r w:rsidRPr="00E85137">
        <w:rPr>
          <w:lang w:val="en-US"/>
        </w:rPr>
        <w:t>&gt;</w:t>
      </w:r>
      <w:r w:rsidRPr="00E85137">
        <w:rPr>
          <w:lang w:val="uk-UA"/>
        </w:rPr>
        <w:t xml:space="preserve"> 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 xml:space="preserve">&lt;TABLE BORDER="1"&gt; 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&lt;CAPTION&gt;</w:t>
      </w:r>
      <w:r w:rsidRPr="00E85137">
        <w:t>Приклад</w:t>
      </w:r>
      <w:r w:rsidRPr="00E85137">
        <w:rPr>
          <w:lang w:val="en-US"/>
        </w:rPr>
        <w:t xml:space="preserve"> COLSPAN&lt;/CAPTION&gt;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&lt;TR&gt;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&lt;TD COLSPAN="3"&gt;K</w:t>
      </w:r>
      <w:proofErr w:type="spellStart"/>
      <w:r w:rsidRPr="00E85137">
        <w:t>ласи</w:t>
      </w:r>
      <w:proofErr w:type="spellEnd"/>
      <w:r w:rsidRPr="00E85137">
        <w:rPr>
          <w:lang w:val="en-US"/>
        </w:rPr>
        <w:t>&lt;/TD&gt;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>&lt;/TR&gt; &lt;TR&gt;</w:t>
      </w:r>
    </w:p>
    <w:p w:rsidR="00E85137" w:rsidRPr="00E85137" w:rsidRDefault="00E85137" w:rsidP="00E85137">
      <w:pPr>
        <w:spacing w:after="0" w:line="240" w:lineRule="auto"/>
        <w:rPr>
          <w:lang w:val="en-US"/>
        </w:rPr>
      </w:pPr>
      <w:r w:rsidRPr="00E85137">
        <w:rPr>
          <w:lang w:val="en-US"/>
        </w:rPr>
        <w:t xml:space="preserve">&lt;TD&gt; 11-A &lt;/TD&gt; &lt;TD&gt; 11-B &lt;/TD&gt; &lt;TD&gt; 11-B &lt;/TD&gt; &lt;/TR&gt; </w:t>
      </w:r>
    </w:p>
    <w:p w:rsidR="00E85137" w:rsidRPr="00E85137" w:rsidRDefault="00E85137" w:rsidP="00E85137">
      <w:pPr>
        <w:spacing w:after="0" w:line="240" w:lineRule="auto"/>
      </w:pPr>
      <w:r w:rsidRPr="008F7E8E">
        <w:t>&lt;/</w:t>
      </w:r>
      <w:r w:rsidRPr="00E85137">
        <w:rPr>
          <w:lang w:val="en-US"/>
        </w:rPr>
        <w:t>TABLE</w:t>
      </w:r>
      <w:r w:rsidRPr="008F7E8E">
        <w:t xml:space="preserve">&gt; </w:t>
      </w:r>
    </w:p>
    <w:p w:rsidR="00E85137" w:rsidRPr="00E85137" w:rsidRDefault="00E85137" w:rsidP="00E85137">
      <w:pPr>
        <w:spacing w:after="0" w:line="240" w:lineRule="auto"/>
      </w:pPr>
      <w:r w:rsidRPr="008F7E8E">
        <w:t>&lt;/</w:t>
      </w:r>
      <w:r w:rsidRPr="00E85137">
        <w:rPr>
          <w:lang w:val="en-US"/>
        </w:rPr>
        <w:t>BODY</w:t>
      </w:r>
      <w:r w:rsidRPr="008F7E8E">
        <w:t>&gt;</w:t>
      </w:r>
    </w:p>
    <w:p w:rsidR="00E85137" w:rsidRPr="00E85137" w:rsidRDefault="00E85137" w:rsidP="00E85137">
      <w:pPr>
        <w:spacing w:after="0" w:line="240" w:lineRule="auto"/>
      </w:pPr>
      <w:r w:rsidRPr="008F7E8E">
        <w:t>&lt;/</w:t>
      </w:r>
      <w:r w:rsidRPr="00E85137">
        <w:rPr>
          <w:lang w:val="en-US"/>
        </w:rPr>
        <w:t>HTML</w:t>
      </w:r>
      <w:r w:rsidRPr="008F7E8E">
        <w:t xml:space="preserve">&gt; </w:t>
      </w:r>
    </w:p>
    <w:p w:rsidR="008F7E8E" w:rsidRPr="00E85137" w:rsidRDefault="008F7E8E" w:rsidP="008F7E8E">
      <w:pPr>
        <w:spacing w:after="0" w:line="240" w:lineRule="auto"/>
      </w:pPr>
      <w:r w:rsidRPr="00E85137">
        <w:t xml:space="preserve">На рисунку показано </w:t>
      </w:r>
      <w:r w:rsidRPr="00E85137">
        <w:rPr>
          <w:lang w:val="uk-UA"/>
        </w:rPr>
        <w:t xml:space="preserve">вигляд цього </w:t>
      </w:r>
      <w:r w:rsidRPr="00E85137">
        <w:rPr>
          <w:lang w:val="en-US"/>
        </w:rPr>
        <w:t>HTML</w:t>
      </w:r>
      <w:r w:rsidRPr="00E85137">
        <w:t>-</w:t>
      </w:r>
      <w:r w:rsidRPr="00E85137">
        <w:rPr>
          <w:lang w:val="uk-UA"/>
        </w:rPr>
        <w:t xml:space="preserve">документа у вікні </w:t>
      </w:r>
      <w:r w:rsidRPr="00E85137">
        <w:t xml:space="preserve">браузера </w:t>
      </w:r>
      <w:r w:rsidRPr="00E85137">
        <w:rPr>
          <w:lang w:val="uk-UA"/>
        </w:rPr>
        <w:t>Ширина таблиць добирається автоматично</w:t>
      </w:r>
      <w:proofErr w:type="gramStart"/>
      <w:r w:rsidRPr="00E85137">
        <w:rPr>
          <w:lang w:val="uk-UA"/>
        </w:rPr>
        <w:t>.</w:t>
      </w:r>
      <w:proofErr w:type="gramEnd"/>
      <w:r w:rsidRPr="00E85137">
        <w:rPr>
          <w:lang w:val="uk-UA"/>
        </w:rPr>
        <w:t xml:space="preserve"> Ї</w:t>
      </w:r>
      <w:proofErr w:type="gramStart"/>
      <w:r w:rsidRPr="00E85137">
        <w:rPr>
          <w:lang w:val="uk-UA"/>
        </w:rPr>
        <w:t>х</w:t>
      </w:r>
      <w:proofErr w:type="gramEnd"/>
      <w:r w:rsidRPr="00E85137">
        <w:rPr>
          <w:lang w:val="uk-UA"/>
        </w:rPr>
        <w:t xml:space="preserve"> </w:t>
      </w:r>
      <w:r w:rsidRPr="00E85137">
        <w:rPr>
          <w:b/>
          <w:bCs/>
          <w:lang w:val="uk-UA"/>
        </w:rPr>
        <w:t>заголовки</w:t>
      </w:r>
      <w:r w:rsidRPr="00E85137">
        <w:rPr>
          <w:lang w:val="uk-UA"/>
        </w:rPr>
        <w:t xml:space="preserve">  таблиць відображено у двох рядках, оскільки вони </w:t>
      </w:r>
      <w:r w:rsidRPr="00E85137">
        <w:rPr>
          <w:b/>
          <w:bCs/>
          <w:lang w:val="uk-UA"/>
        </w:rPr>
        <w:t>не можуть виходити за межі таблиць</w:t>
      </w:r>
      <w:r w:rsidRPr="00E85137">
        <w:rPr>
          <w:lang w:val="uk-UA"/>
        </w:rPr>
        <w:t>.</w:t>
      </w:r>
      <w:r w:rsidRPr="00E85137">
        <w:t xml:space="preserve"> </w:t>
      </w:r>
    </w:p>
    <w:p w:rsidR="00403BBD" w:rsidRDefault="00403BBD" w:rsidP="00E85137">
      <w:pPr>
        <w:spacing w:after="0" w:line="240" w:lineRule="auto"/>
        <w:rPr>
          <w:lang w:val="uk-UA"/>
        </w:rPr>
      </w:pPr>
    </w:p>
    <w:p w:rsidR="00E85137" w:rsidRDefault="00E85137" w:rsidP="00E85137">
      <w:pPr>
        <w:spacing w:after="0" w:line="240" w:lineRule="auto"/>
        <w:rPr>
          <w:lang w:val="uk-UA"/>
        </w:rPr>
      </w:pPr>
      <w:r>
        <w:rPr>
          <w:lang w:val="uk-UA"/>
        </w:rPr>
        <w:t>Вправа 2.3.</w:t>
      </w:r>
    </w:p>
    <w:p w:rsidR="00E85137" w:rsidRPr="00E85137" w:rsidRDefault="00E85137" w:rsidP="00E85137">
      <w:pPr>
        <w:spacing w:after="0" w:line="240" w:lineRule="auto"/>
        <w:rPr>
          <w:lang w:val="uk-UA"/>
        </w:rPr>
      </w:pPr>
      <w:r w:rsidRPr="00E85137">
        <w:rPr>
          <w:lang w:val="uk-UA"/>
        </w:rPr>
        <w:t xml:space="preserve">Створимо </w:t>
      </w:r>
      <w:proofErr w:type="spellStart"/>
      <w:r w:rsidRPr="00E85137">
        <w:rPr>
          <w:lang w:val="uk-UA"/>
        </w:rPr>
        <w:t>веб-сторінку</w:t>
      </w:r>
      <w:proofErr w:type="spellEnd"/>
      <w:r w:rsidRPr="00E85137">
        <w:rPr>
          <w:lang w:val="uk-UA"/>
        </w:rPr>
        <w:t xml:space="preserve"> з таблицею, що має таку ж структуру, як в таблиці, в якій одночасно об'єднано і стовпці, і рядки. </w:t>
      </w:r>
    </w:p>
    <w:p w:rsidR="00E85137" w:rsidRPr="00E85137" w:rsidRDefault="00E85137" w:rsidP="00E85137">
      <w:pPr>
        <w:spacing w:after="0" w:line="240" w:lineRule="auto"/>
        <w:rPr>
          <w:lang w:val="uk-UA"/>
        </w:rPr>
      </w:pPr>
      <w:r w:rsidRPr="00E85137">
        <w:rPr>
          <w:b/>
          <w:bCs/>
          <w:lang w:val="uk-UA"/>
        </w:rPr>
        <w:t xml:space="preserve">Таблиця 2.5. </w:t>
      </w:r>
      <w:r w:rsidRPr="00E85137">
        <w:rPr>
          <w:lang w:val="uk-UA"/>
        </w:rPr>
        <w:t xml:space="preserve">Таблиця, в якій об'єднано кілька рядків і кілька стовпців </w:t>
      </w:r>
    </w:p>
    <w:p w:rsidR="00E85137" w:rsidRPr="00E85137" w:rsidRDefault="00E85137" w:rsidP="00E85137">
      <w:pPr>
        <w:spacing w:after="0" w:line="240" w:lineRule="auto"/>
        <w:rPr>
          <w:lang w:val="uk-UA"/>
        </w:rPr>
      </w:pPr>
      <w:r w:rsidRPr="00E85137">
        <w:rPr>
          <w:lang w:val="uk-UA"/>
        </w:rPr>
        <w:tab/>
      </w:r>
    </w:p>
    <w:tbl>
      <w:tblPr>
        <w:tblW w:w="6992" w:type="dxa"/>
        <w:tblCellMar>
          <w:left w:w="0" w:type="dxa"/>
          <w:right w:w="0" w:type="dxa"/>
        </w:tblCellMar>
        <w:tblLook w:val="04A0"/>
      </w:tblPr>
      <w:tblGrid>
        <w:gridCol w:w="716"/>
        <w:gridCol w:w="948"/>
        <w:gridCol w:w="1428"/>
        <w:gridCol w:w="1341"/>
        <w:gridCol w:w="1218"/>
        <w:gridCol w:w="1341"/>
      </w:tblGrid>
      <w:tr w:rsidR="00E85137" w:rsidRPr="00E85137" w:rsidTr="002D73D7">
        <w:trPr>
          <w:trHeight w:val="327"/>
        </w:trPr>
        <w:tc>
          <w:tcPr>
            <w:tcW w:w="16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b/>
                <w:bCs/>
                <w:lang w:val="uk-UA"/>
              </w:rPr>
              <w:t xml:space="preserve">Кількість учнів </w:t>
            </w:r>
          </w:p>
        </w:tc>
        <w:tc>
          <w:tcPr>
            <w:tcW w:w="53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b/>
                <w:bCs/>
                <w:lang w:val="uk-UA"/>
              </w:rPr>
              <w:t>Види спорту</w:t>
            </w:r>
            <w:r w:rsidRPr="00E85137">
              <w:rPr>
                <w:b/>
                <w:bCs/>
              </w:rPr>
              <w:t xml:space="preserve"> </w:t>
            </w:r>
          </w:p>
        </w:tc>
      </w:tr>
      <w:tr w:rsidR="00E85137" w:rsidRPr="00E85137" w:rsidTr="002D73D7">
        <w:trPr>
          <w:trHeight w:val="405"/>
        </w:trPr>
        <w:tc>
          <w:tcPr>
            <w:tcW w:w="16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b/>
                <w:bCs/>
                <w:lang w:val="uk-UA"/>
              </w:rPr>
              <w:t>Плавання</w:t>
            </w:r>
            <w:r w:rsidRPr="00E85137">
              <w:rPr>
                <w:b/>
                <w:bCs/>
              </w:rPr>
              <w:t xml:space="preserve">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b/>
                <w:bCs/>
                <w:lang w:val="uk-UA"/>
              </w:rPr>
              <w:t xml:space="preserve">Гімнастика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b/>
                <w:bCs/>
                <w:lang w:val="uk-UA"/>
              </w:rPr>
              <w:t xml:space="preserve">Плавання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b/>
                <w:bCs/>
                <w:lang w:val="uk-UA"/>
              </w:rPr>
              <w:t>Гімнастика</w:t>
            </w:r>
            <w:r w:rsidRPr="00E85137">
              <w:rPr>
                <w:b/>
                <w:bCs/>
              </w:rPr>
              <w:t xml:space="preserve"> </w:t>
            </w:r>
          </w:p>
        </w:tc>
      </w:tr>
      <w:tr w:rsidR="00E85137" w:rsidRPr="00E85137" w:rsidTr="002D73D7">
        <w:trPr>
          <w:trHeight w:val="257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11-А</w:t>
            </w:r>
            <w:r w:rsidRPr="00E85137">
              <w:t xml:space="preserve">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11-Б</w:t>
            </w:r>
            <w:r w:rsidRPr="00E85137">
              <w:t xml:space="preserve">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11-А</w:t>
            </w:r>
            <w:r w:rsidRPr="00E85137">
              <w:t xml:space="preserve">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11-Б</w:t>
            </w:r>
            <w:r w:rsidRPr="00E85137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11-А</w:t>
            </w:r>
            <w:r w:rsidRPr="00E85137">
              <w:t xml:space="preserve">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11-Б</w:t>
            </w:r>
            <w:r w:rsidRPr="00E85137">
              <w:t xml:space="preserve"> </w:t>
            </w:r>
          </w:p>
        </w:tc>
      </w:tr>
      <w:tr w:rsidR="00E85137" w:rsidRPr="00E85137" w:rsidTr="002D73D7">
        <w:trPr>
          <w:trHeight w:val="264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t xml:space="preserve">15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19</w:t>
            </w:r>
            <w:r w:rsidRPr="00E85137">
              <w:t xml:space="preserve"> 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10</w:t>
            </w:r>
            <w:r w:rsidRPr="00E85137">
              <w:t xml:space="preserve">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5</w:t>
            </w:r>
            <w:r w:rsidRPr="00E85137">
              <w:t xml:space="preserve"> 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11</w:t>
            </w:r>
            <w:r w:rsidRPr="00E85137">
              <w:t xml:space="preserve">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5137" w:rsidRPr="00E85137" w:rsidRDefault="00E85137" w:rsidP="002D73D7">
            <w:pPr>
              <w:spacing w:after="0" w:line="240" w:lineRule="auto"/>
              <w:jc w:val="both"/>
            </w:pPr>
            <w:r w:rsidRPr="00E85137">
              <w:rPr>
                <w:lang w:val="uk-UA"/>
              </w:rPr>
              <w:t>8</w:t>
            </w:r>
            <w:r w:rsidRPr="00E85137">
              <w:t xml:space="preserve"> </w:t>
            </w:r>
          </w:p>
        </w:tc>
      </w:tr>
    </w:tbl>
    <w:p w:rsidR="00E85137" w:rsidRPr="00E85137" w:rsidRDefault="00E85137" w:rsidP="00E85137">
      <w:pPr>
        <w:spacing w:after="0" w:line="240" w:lineRule="auto"/>
        <w:rPr>
          <w:lang w:val="uk-UA"/>
        </w:rPr>
      </w:pPr>
      <w:r w:rsidRPr="00E85137">
        <w:rPr>
          <w:lang w:val="uk-UA"/>
        </w:rPr>
        <w:t xml:space="preserve"> </w:t>
      </w:r>
    </w:p>
    <w:p w:rsidR="00E85137" w:rsidRPr="00E85137" w:rsidRDefault="00E85137" w:rsidP="00E85137">
      <w:pPr>
        <w:spacing w:after="0" w:line="240" w:lineRule="auto"/>
        <w:rPr>
          <w:lang w:val="uk-UA"/>
        </w:rPr>
      </w:pPr>
      <w:r w:rsidRPr="00E85137">
        <w:rPr>
          <w:lang w:val="uk-UA"/>
        </w:rPr>
        <w:t xml:space="preserve">1. Створіть </w:t>
      </w:r>
      <w:r w:rsidRPr="00E85137">
        <w:rPr>
          <w:lang w:val="en-US"/>
        </w:rPr>
        <w:t>HTML</w:t>
      </w:r>
      <w:proofErr w:type="spellStart"/>
      <w:r w:rsidRPr="00E85137">
        <w:rPr>
          <w:lang w:val="uk-UA"/>
        </w:rPr>
        <w:t>-документ</w:t>
      </w:r>
      <w:proofErr w:type="spellEnd"/>
      <w:r w:rsidRPr="00E85137">
        <w:rPr>
          <w:lang w:val="uk-UA"/>
        </w:rPr>
        <w:t>, де у відповідних тегах &lt;</w:t>
      </w:r>
      <w:r w:rsidRPr="00E85137">
        <w:rPr>
          <w:lang w:val="en-US"/>
        </w:rPr>
        <w:t>TD</w:t>
      </w:r>
      <w:r w:rsidRPr="00E85137">
        <w:rPr>
          <w:lang w:val="uk-UA"/>
        </w:rPr>
        <w:t>&gt;...&lt;/</w:t>
      </w:r>
      <w:proofErr w:type="gramStart"/>
      <w:r w:rsidRPr="00E85137">
        <w:rPr>
          <w:lang w:val="en-US"/>
        </w:rPr>
        <w:t>TD</w:t>
      </w:r>
      <w:r w:rsidRPr="00E85137">
        <w:rPr>
          <w:lang w:val="uk-UA"/>
        </w:rPr>
        <w:t xml:space="preserve">&gt; визначені атрибути </w:t>
      </w:r>
      <w:r w:rsidRPr="00E85137">
        <w:rPr>
          <w:lang w:val="en-US"/>
        </w:rPr>
        <w:t>ROWSPAN</w:t>
      </w:r>
      <w:r w:rsidRPr="00E85137">
        <w:rPr>
          <w:lang w:val="uk-UA"/>
        </w:rPr>
        <w:t xml:space="preserve"> та </w:t>
      </w:r>
      <w:r w:rsidRPr="00E85137">
        <w:rPr>
          <w:lang w:val="en-US"/>
        </w:rPr>
        <w:t>COLSPAN</w:t>
      </w:r>
      <w:r w:rsidRPr="00E85137">
        <w:rPr>
          <w:lang w:val="uk-UA"/>
        </w:rPr>
        <w:t>.</w:t>
      </w:r>
      <w:proofErr w:type="gramEnd"/>
    </w:p>
    <w:p w:rsidR="00E85137" w:rsidRDefault="00E85137" w:rsidP="00E85137">
      <w:pPr>
        <w:spacing w:after="0" w:line="240" w:lineRule="auto"/>
        <w:rPr>
          <w:lang w:val="uk-UA"/>
        </w:rPr>
      </w:pPr>
      <w:r w:rsidRPr="00E85137">
        <w:rPr>
          <w:lang w:val="uk-UA"/>
        </w:rPr>
        <w:t xml:space="preserve">2. Збережіть документ із розширенням </w:t>
      </w:r>
      <w:r w:rsidRPr="00E85137">
        <w:t>.</w:t>
      </w:r>
      <w:r w:rsidRPr="00E85137">
        <w:rPr>
          <w:lang w:val="en-US"/>
        </w:rPr>
        <w:t>html</w:t>
      </w:r>
      <w:r w:rsidRPr="00E85137">
        <w:t>.</w:t>
      </w:r>
    </w:p>
    <w:p w:rsidR="00E85137" w:rsidRPr="00E85137" w:rsidRDefault="00E85137" w:rsidP="00E85137">
      <w:pPr>
        <w:spacing w:after="0" w:line="240" w:lineRule="auto"/>
        <w:rPr>
          <w:lang w:val="uk-UA"/>
        </w:rPr>
      </w:pPr>
    </w:p>
    <w:sectPr w:rsidR="00E85137" w:rsidRPr="00E85137" w:rsidSect="00E851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137"/>
    <w:rsid w:val="00403BBD"/>
    <w:rsid w:val="004F349D"/>
    <w:rsid w:val="008F7E8E"/>
    <w:rsid w:val="00E8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3</cp:revision>
  <dcterms:created xsi:type="dcterms:W3CDTF">2011-09-17T13:06:00Z</dcterms:created>
  <dcterms:modified xsi:type="dcterms:W3CDTF">2011-09-17T13:16:00Z</dcterms:modified>
</cp:coreProperties>
</file>